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9"/>
        <w:ind w:left="62"/>
        <w:jc w:val="center"/>
      </w:pPr>
      <w:r>
        <w:rPr/>
        <w:t>Załącznik</w:t>
      </w:r>
      <w:r>
        <w:rPr>
          <w:spacing w:val="-6"/>
        </w:rPr>
        <w:t> </w:t>
      </w:r>
      <w:r>
        <w:rPr/>
        <w:t>Nr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Zarządzenia</w:t>
      </w:r>
      <w:r>
        <w:rPr>
          <w:spacing w:val="-3"/>
        </w:rPr>
        <w:t> </w:t>
      </w:r>
      <w:r>
        <w:rPr/>
        <w:t>Nr</w:t>
      </w:r>
      <w:r>
        <w:rPr>
          <w:spacing w:val="-4"/>
        </w:rPr>
        <w:t> </w:t>
      </w:r>
      <w:r>
        <w:rPr/>
        <w:t>261</w:t>
      </w:r>
      <w:r>
        <w:rPr>
          <w:spacing w:val="-3"/>
        </w:rPr>
        <w:t> </w:t>
      </w:r>
      <w:r>
        <w:rPr/>
        <w:t>Burmistrza</w:t>
      </w:r>
      <w:r>
        <w:rPr>
          <w:spacing w:val="-4"/>
        </w:rPr>
        <w:t> </w:t>
      </w:r>
      <w:r>
        <w:rPr/>
        <w:t>Miasta</w:t>
      </w:r>
      <w:r>
        <w:rPr>
          <w:spacing w:val="-3"/>
        </w:rPr>
        <w:t> </w:t>
      </w:r>
      <w:r>
        <w:rPr/>
        <w:t>Mława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dnia</w:t>
      </w:r>
      <w:r>
        <w:rPr>
          <w:spacing w:val="-4"/>
        </w:rPr>
        <w:t> </w:t>
      </w:r>
      <w:r>
        <w:rPr/>
        <w:t>20</w:t>
      </w:r>
      <w:r>
        <w:rPr>
          <w:spacing w:val="-3"/>
        </w:rPr>
        <w:t> </w:t>
      </w:r>
      <w:r>
        <w:rPr/>
        <w:t>grudnia</w:t>
      </w:r>
      <w:r>
        <w:rPr>
          <w:spacing w:val="-4"/>
        </w:rPr>
        <w:t> </w:t>
      </w:r>
      <w:r>
        <w:rPr/>
        <w:t>2023</w:t>
      </w:r>
      <w:r>
        <w:rPr>
          <w:spacing w:val="-3"/>
        </w:rPr>
        <w:t> </w:t>
      </w:r>
      <w:r>
        <w:rPr>
          <w:spacing w:val="-5"/>
        </w:rPr>
        <w:t>r.</w:t>
      </w:r>
    </w:p>
    <w:p>
      <w:pPr>
        <w:spacing w:line="240" w:lineRule="auto" w:before="216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Administracja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publiczna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237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695,17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057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778,68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368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178,68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831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799,84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378,84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681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179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916,49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179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916,49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237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695,17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057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778,68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368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178,68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799,84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531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378,84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681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179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916,49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179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916,49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</w:t>
            </w:r>
            <w:r>
              <w:rPr>
                <w:spacing w:val="-2"/>
                <w:sz w:val="10"/>
              </w:rPr>
              <w:t>wojewódzkie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538,26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538,26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538,26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994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254,30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283,96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326,94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326,94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326,94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254,30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072,64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energii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422"/>
              <w:jc w:val="left"/>
              <w:rPr>
                <w:sz w:val="10"/>
              </w:rPr>
            </w:pPr>
            <w:r>
              <w:rPr>
                <w:sz w:val="10"/>
              </w:rPr>
              <w:t>Odpisy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zakładowy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świadczeń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socjalnych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395,96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395,96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395,96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395,96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184,64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184,64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184,64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184,64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75022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Rady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gmin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(miast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miast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prawach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powiatu)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środków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żywności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gmin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(miast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miast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 prawach powiatu)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024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167,42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980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167,42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964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667,42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589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192,54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375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474,88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788,68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019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378,74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975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378,74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878,74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589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192,54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370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686,20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środków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żywności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footerReference w:type="default" r:id="rId5"/>
          <w:type w:val="continuous"/>
          <w:pgSz w:w="16850" w:h="11910" w:orient="landscape"/>
          <w:pgMar w:header="0" w:footer="568" w:top="640" w:bottom="1384" w:left="460" w:right="5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energii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892,50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892,50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892,50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892,50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721,02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721,02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721,02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721,02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171,48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171,48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171,48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171,48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934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934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934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934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422"/>
              <w:jc w:val="left"/>
              <w:rPr>
                <w:sz w:val="10"/>
              </w:rPr>
            </w:pPr>
            <w:r>
              <w:rPr>
                <w:sz w:val="10"/>
              </w:rPr>
              <w:t>Odpisy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zakładowy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świadczeń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socjalnych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729,38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729,38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729,38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729,38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067,66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067,66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067,66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067,66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661,72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661,72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661,72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661,72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75075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Promocja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samorządu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terytorialnego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129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129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129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129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naczelnych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organów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władzy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państwowej,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kontroli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ochrony prawa oraz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sądownictwa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138,00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978,37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159,63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980,00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138,00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978,37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159,63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980,00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75101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6"/>
              <w:jc w:val="both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naczelnych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organów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władzy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państwowej,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kontroli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ochrony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prawa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541,00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541,00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541,00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541,00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541,00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541,00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541,00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541,00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945,45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945,45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945,45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945,45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11,31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11,31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11,31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11,31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956,76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956,76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956,76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956,76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95,55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95,55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95,55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95,55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76,69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18,86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18,86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18,86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18,86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65,38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65,38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65,38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65,38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565,38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565,38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565,38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565,38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Bezpieczeństwo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publiczne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przeciwpożarowa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680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162,77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165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162,77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640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709,77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102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247,27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462,50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633,00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519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810,12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810,12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810,12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798,84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011,28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689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972,89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972,89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519,89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046,11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473,78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633,00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519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50" w:h="11910" w:orient="landscape"/>
          <w:pgMar w:header="0" w:footer="568" w:top="960" w:bottom="1178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291,77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291,77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455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271,77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860,27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411,50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384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810,12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810,12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810,12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798,84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011,28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849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101,89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849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101,89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081,89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659,11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422,78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384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Zakup towarów (w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szczególności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materiałów,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leków,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żywności)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związku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 pomocą obywatelom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720,37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720,37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720,37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720,37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011,28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011,28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011,28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011,28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731,65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731,65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731,65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731,65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836,95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836,95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836,95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836,95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886,56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886,56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886,56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886,56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723,51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723,51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723,51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723,51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023,32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023,32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023,32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023,32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912,28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912,28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912,28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912,28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935,60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935,60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935,60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935,60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wychowanie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878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024,56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813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786,96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326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970,75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367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612,48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358,27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953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048,21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768,00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064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237,60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064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237,60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570,00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570,00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570,00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570,00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570,00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520,00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520,00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878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024,56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813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786,96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326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920,75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722,48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967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198,27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953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048,21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818,00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064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237,60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064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237,60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</w:t>
            </w:r>
            <w:r>
              <w:rPr>
                <w:spacing w:val="-2"/>
                <w:sz w:val="10"/>
              </w:rPr>
              <w:t>podstawowe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315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856,18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105,58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264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504,37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260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869,12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635,25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983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743,21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858,00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976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750,60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976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750,60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490,00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490,00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440,00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840,00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456,18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705,58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262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054,37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579,12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011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475,25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983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743,21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908,00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976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750,60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976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750,60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fizycznych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215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215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215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215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890,00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198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055,00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198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055,00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198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055,00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198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055,00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211,00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211,00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211,00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211,00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211,00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211,00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211,00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211,00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energii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764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764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764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764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758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758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758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758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50" w:h="11910" w:orient="landscape"/>
          <w:pgMar w:header="0" w:footer="568" w:top="960" w:bottom="1178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remontowych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023,25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023,25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023,25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023,25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323,25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323,25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323,25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323,25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387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540,00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540,00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540,00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540,00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205,00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205,00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205,00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205,00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014,00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014,00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014,00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014,00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614,00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614,00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614,00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614,00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80103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60"/>
              <w:jc w:val="left"/>
              <w:rPr>
                <w:sz w:val="10"/>
              </w:rPr>
            </w:pPr>
            <w:r>
              <w:rPr>
                <w:sz w:val="10"/>
              </w:rPr>
              <w:t>Oddziały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przedszkolne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szkołach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podstawowych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407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868,70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407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868,70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204,00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204,00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664,70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401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868,70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401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868,70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207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204,00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207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204,00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664,70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80146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77"/>
              <w:jc w:val="left"/>
              <w:rPr>
                <w:sz w:val="10"/>
              </w:rPr>
            </w:pPr>
            <w:r>
              <w:rPr>
                <w:sz w:val="10"/>
              </w:rPr>
              <w:t>Dokształcanie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doskonalenie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533,00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533,00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533,00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533,00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115,00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115,00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115,00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115,00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-330,00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-330,00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-330,00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-330,00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785,00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785,00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785,00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785,00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niebędących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członkami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korpusu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służby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cywilnej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80149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8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Realizacja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zadań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wymagających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stosowania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specjalnej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organizacji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nauki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metod pracy dla dzieci 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przedszkolach,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oddziałach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przedszkolnych w szkołach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podstawowych i innych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formach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wychowania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przedszkolnego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396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726,33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396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726,33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024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024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371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843,33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569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399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126,33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399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126,33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027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283,00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027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283,00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371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843,33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048,00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048,00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048,00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048,00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448,00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448,00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448,00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448,00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50" w:h="11910" w:orient="landscape"/>
          <w:pgMar w:header="0" w:footer="568" w:top="960" w:bottom="1439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80150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8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Realizacja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zadań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wymagających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stosowania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specjalnej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organizacji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nauki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metod pracy dla dzieci 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młodzieży w szkołach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podstawowych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480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983,56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467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353,56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188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566,84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321,84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245,00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786,72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51"/>
              <w:ind w:left="2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486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983,56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473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353,56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194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566,84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181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321,84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245,00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278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786,72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630,00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881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871,00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881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871,00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881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871,00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871,00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071,00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071,00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071,00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071,00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812,00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812,00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812,00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812,00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912,00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912,00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912,00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912,00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816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816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816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816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821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646,00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821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646,00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821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646,00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821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646,00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068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999,52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999,52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839,30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512,35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924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326,95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035,99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056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124,23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915,06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915,06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164,26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164,26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750,80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044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784,46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026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784,46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904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375,04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512,35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902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862,69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035,99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053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373,43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pomocy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społecznej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249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357,00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231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357,00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199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077,00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698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257,00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657,00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227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657,00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377,00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698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257,00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497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120,00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49"/>
              <w:jc w:val="left"/>
              <w:rPr>
                <w:sz w:val="10"/>
              </w:rPr>
            </w:pPr>
            <w:r>
              <w:rPr>
                <w:sz w:val="10"/>
              </w:rPr>
              <w:t>Wpłaty na Państwowy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Rehabilitacji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Niepełnosprawnych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dla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cudzoziemców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647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702,62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647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702,62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598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309,83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465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638,96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132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670,87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392,79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464,26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464,26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464,26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464,26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238,36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238,36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576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845,57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465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638,96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206,61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392,79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Zakup towarów (w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szczególności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materiałów,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leków,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żywności)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związku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 pomocą obywatelom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623,22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623,22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623,22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623,22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464,26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464,26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464,26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464,26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835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158,96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835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158,96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835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158,96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835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158,96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512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474,70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512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474,70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819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010,47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489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974,39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036,08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464,23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750,80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750,80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750,80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423,90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423,90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710,47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489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974,39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736,08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713,43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691,00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691,00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691,00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750,80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750,80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750,80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940,20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940,20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940,20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373,00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373,00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373,00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373,00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073,00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073,00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073,00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073,00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50" w:h="11910" w:orient="landscape"/>
          <w:pgMar w:header="0" w:footer="568" w:top="960" w:bottom="1108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Edukacyjna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opieka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wychowawcza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869,99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869,99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184,99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685,00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819,99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819,99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184,99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635,00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85495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Rodzina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694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725,92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521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879,46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262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201,12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780,12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144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421,00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098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217,00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2"/>
                <w:sz w:val="10"/>
              </w:rPr>
              <w:t>461,34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846,46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846,46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833,00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833,00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130,00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130,00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703,00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722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140,92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549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294,46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259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913,12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492,12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144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421,00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127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920,00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2"/>
                <w:sz w:val="10"/>
              </w:rPr>
              <w:t>461,34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846,46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846,46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Dużej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Rodziny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496,00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496,00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496,00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496,00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130,00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130,00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130,00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130,00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626,00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626,00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626,00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626,00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105,81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105,81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105,81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105,81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689,81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689,81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689,81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689,81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21,29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21,29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21,29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21,29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821,29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821,29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821,29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821,29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112,00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112,00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112,00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112,00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2,90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2,90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2,90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2,90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114,90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114,90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114,90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114,90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85508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Rodziny </w:t>
            </w:r>
            <w:r>
              <w:rPr>
                <w:spacing w:val="-2"/>
                <w:sz w:val="10"/>
              </w:rPr>
              <w:t>zastępcze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103"/>
              <w:jc w:val="both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przez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jednostki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samorządu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terytorialnego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innych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jednostek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samorządu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terytorialnego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85510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92"/>
              <w:jc w:val="left"/>
              <w:rPr>
                <w:sz w:val="10"/>
              </w:rPr>
            </w:pPr>
            <w:r>
              <w:rPr>
                <w:sz w:val="10"/>
              </w:rPr>
              <w:t>Działalność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placówek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opiekuńczo-wychowawczych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103"/>
              <w:jc w:val="both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przez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jednostki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samorządu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terytorialnego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innych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jednostek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samorządu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terytorialnego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50" w:h="11910" w:orient="landscape"/>
          <w:pgMar w:header="0" w:footer="568" w:top="960" w:bottom="1178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655,00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655,00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590,00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590,00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065,00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703,00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940,00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940,00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172,00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172,00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768,00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065,00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703,00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768,00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768,00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768,00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591,00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591,00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591,00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591,00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-418,00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-418,00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173,00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173,00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173,00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173,00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fizyczna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141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274,00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137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775,00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982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167,00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335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832,00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210,00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141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513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274,00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565,00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983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377,00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335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832,00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kultury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fizycznej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279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444,00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137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775,00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977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167,00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210,00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279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444,00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942,00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565,00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978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377,00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149,00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149,00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149,00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149,00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210,00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210,00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210,00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210,00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939,00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939,00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Nagrody </w:t>
            </w:r>
            <w:r>
              <w:rPr>
                <w:spacing w:val="-2"/>
                <w:sz w:val="10"/>
              </w:rPr>
              <w:t>konkursowe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070,00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070,00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070,00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070,00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370,00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370,00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370,00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370,00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485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485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487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487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860,00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860,00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860,00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860,00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390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390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4360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tytułu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zakupu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telekomunikacyjnych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-550,00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-550,00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obejmujących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wykonanie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ekspertyz,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analiz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opinii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50" w:h="11910" w:orient="landscape"/>
          <w:pgMar w:header="0" w:footer="568" w:top="960" w:bottom="1178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opłaty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składki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4480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Podatek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od </w:t>
            </w:r>
            <w:r>
              <w:rPr>
                <w:spacing w:val="-2"/>
                <w:sz w:val="10"/>
              </w:rPr>
              <w:t>nieruchomości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786,00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786,00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786,00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786,00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786,00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786,00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786,00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786,00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> razem: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240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229</w:t>
            </w:r>
            <w:r>
              <w:rPr>
                <w:b/>
                <w:spacing w:val="-2"/>
                <w:sz w:val="10"/>
              </w:rPr>
              <w:t> 109,45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157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437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483,42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120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783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145,66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788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574,01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994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571,65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350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882,19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448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194,23</w:t>
            </w:r>
          </w:p>
        </w:tc>
        <w:tc>
          <w:tcPr>
            <w:tcW w:w="749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 </w:t>
            </w:r>
            <w:r>
              <w:rPr>
                <w:b/>
                <w:spacing w:val="-2"/>
                <w:sz w:val="10"/>
              </w:rPr>
              <w:t>261,34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850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791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626,03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791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626,03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158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484,84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-189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978,43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-189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978,43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-169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177,63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-52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594,69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-116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582,94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-20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800,80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184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938,49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184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938,49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155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185,49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005,53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101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179,96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29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753,00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240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224</w:t>
            </w:r>
            <w:r>
              <w:rPr>
                <w:b/>
                <w:spacing w:val="-2"/>
                <w:sz w:val="10"/>
              </w:rPr>
              <w:t> 069,51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157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432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443,48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120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769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153,52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789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984,85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979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168,67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350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882,19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457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146,43</w:t>
            </w:r>
          </w:p>
        </w:tc>
        <w:tc>
          <w:tcPr>
            <w:tcW w:w="749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 </w:t>
            </w:r>
            <w:r>
              <w:rPr>
                <w:b/>
                <w:spacing w:val="-2"/>
                <w:sz w:val="10"/>
              </w:rPr>
              <w:t>261,34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850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791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626,03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791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626,03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158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484,84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sectPr>
      <w:type w:val="continuous"/>
      <w:pgSz w:w="16850" w:h="11910" w:orient="landscape"/>
      <w:pgMar w:header="0" w:footer="568" w:top="960" w:bottom="76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7782528">
              <wp:simplePos x="0" y="0"/>
              <wp:positionH relativeFrom="page">
                <wp:posOffset>9806051</wp:posOffset>
              </wp:positionH>
              <wp:positionV relativeFrom="page">
                <wp:posOffset>7054448</wp:posOffset>
              </wp:positionV>
              <wp:extent cx="436245" cy="11112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362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> </w:t>
                          </w:r>
                          <w:r>
                            <w:rPr>
                              <w:sz w:val="12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2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2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72.130005pt;margin-top:555.468384pt;width:34.35pt;height:8.75pt;mso-position-horizontal-relative:page;mso-position-vertical-relative:page;z-index:-25533952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Strona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z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pacing w:val="-10"/>
                        <w:sz w:val="12"/>
                      </w:rPr>
                      <w:instrText> NUMPAGES </w:instrText>
                    </w:r>
                    <w:r>
                      <w:rPr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spacing w:val="-10"/>
                        <w:sz w:val="12"/>
                      </w:rPr>
                      <w:t>8</w:t>
                    </w:r>
                    <w:r>
                      <w:rPr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2023-12-28T07:10:38Z</dcterms:created>
  <dcterms:modified xsi:type="dcterms:W3CDTF">2023-12-28T07:10:38Z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2023-12-28T00:00:00Z</vt:filetime>
  </property>
  <property fmtid="{D5CDD505-2E9C-101B-9397-08002B2CF9AE}" pid="5" name="Producer">
    <vt:lpwstr>3-Heights(TM) PDF Security Shell 4.8.25.2 (http://www.pdf-tools.com)</vt:lpwstr>
  </property>
</Properties>
</file>